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1223AF" w:rsidRPr="001223AF">
        <w:rPr>
          <w:rFonts w:ascii="Times New Roman" w:hAnsi="Times New Roman"/>
          <w:color w:val="000000"/>
        </w:rPr>
        <w:t>«Развитие культуры»</w:t>
      </w:r>
      <w:r w:rsidR="001223AF">
        <w:rPr>
          <w:color w:val="000000"/>
        </w:rPr>
        <w:t xml:space="preserve"> 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 20</w:t>
      </w:r>
      <w:r>
        <w:rPr>
          <w:rFonts w:ascii="Times New Roman" w:hAnsi="Times New Roman"/>
        </w:rPr>
        <w:t>1</w:t>
      </w:r>
      <w:r w:rsidR="00DE5CC7">
        <w:rPr>
          <w:rFonts w:ascii="Times New Roman" w:hAnsi="Times New Roman"/>
        </w:rPr>
        <w:t>5</w:t>
      </w:r>
      <w:r w:rsidRPr="003C245C">
        <w:rPr>
          <w:rFonts w:ascii="Times New Roman" w:hAnsi="Times New Roman"/>
        </w:rPr>
        <w:t>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669"/>
        <w:gridCol w:w="2891"/>
        <w:gridCol w:w="1717"/>
        <w:gridCol w:w="1842"/>
        <w:gridCol w:w="1386"/>
      </w:tblGrid>
      <w:tr w:rsidR="00356868" w:rsidRPr="003C245C" w:rsidTr="001223AF">
        <w:trPr>
          <w:trHeight w:val="1760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Наименование 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программы, подпрограммы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>программы,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основного мероприятия,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мероприятия ВЦП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Объем  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расходов, предусмотренных муниципальной программой </w:t>
            </w:r>
            <w:r w:rsidRPr="003C245C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Фактические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расходы (тыс. руб.) </w:t>
            </w:r>
          </w:p>
        </w:tc>
      </w:tr>
      <w:tr w:rsidR="00356868" w:rsidRPr="003C245C" w:rsidTr="001223AF">
        <w:trPr>
          <w:tblCellSpacing w:w="5" w:type="nil"/>
        </w:trPr>
        <w:tc>
          <w:tcPr>
            <w:tcW w:w="8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697136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</w:tr>
      <w:tr w:rsidR="00356868" w:rsidRPr="003C245C" w:rsidTr="001223AF">
        <w:trPr>
          <w:trHeight w:val="320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Муниципальная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программа      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1223AF" w:rsidRDefault="001223AF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1223AF">
              <w:rPr>
                <w:rFonts w:ascii="Times New Roman" w:hAnsi="Times New Roman" w:cs="Times New Roman"/>
                <w:color w:val="000000"/>
              </w:rPr>
              <w:t>Развитие культуры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3831,4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DE5CC7" w:rsidP="00F450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3221,5</w:t>
            </w:r>
          </w:p>
        </w:tc>
      </w:tr>
      <w:tr w:rsidR="00336057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3222,2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3221,5</w:t>
            </w:r>
          </w:p>
        </w:tc>
      </w:tr>
      <w:tr w:rsidR="00336057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609,2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309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1223AF">
        <w:trPr>
          <w:trHeight w:val="387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1223AF">
        <w:trPr>
          <w:trHeight w:val="40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320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B09AD" w:rsidRDefault="00336057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>Подпрограмма 1</w:t>
            </w:r>
          </w:p>
          <w:p w:rsidR="00336057" w:rsidRPr="008B09AD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1223AF" w:rsidRDefault="001223AF" w:rsidP="001120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  <w:r w:rsidRPr="001223AF">
              <w:rPr>
                <w:rFonts w:ascii="Times New Roman" w:hAnsi="Times New Roman"/>
              </w:rPr>
              <w:t>Организация и проведение культурно массовых мероприятий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3288,0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B5016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2678,3</w:t>
            </w:r>
          </w:p>
        </w:tc>
      </w:tr>
      <w:tr w:rsidR="00336057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2678,8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BE67D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2678,3</w:t>
            </w:r>
          </w:p>
        </w:tc>
      </w:tr>
      <w:tr w:rsidR="00336057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609,2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42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367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39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E5CC7" w:rsidRPr="003C245C" w:rsidTr="001223AF">
        <w:trPr>
          <w:trHeight w:val="325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5CC7" w:rsidRPr="003C245C" w:rsidRDefault="00DE5CC7" w:rsidP="001223AF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Основное мероприятие 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5CC7" w:rsidRPr="00336057" w:rsidRDefault="00DE5CC7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</w:rPr>
            </w:pPr>
            <w:r w:rsidRPr="001223AF">
              <w:rPr>
                <w:rFonts w:ascii="Times New Roman" w:hAnsi="Times New Roman"/>
              </w:rPr>
              <w:t>Организация и проведение культурно массовых мероприятий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323EA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3288,0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323EA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2678,3</w:t>
            </w:r>
          </w:p>
        </w:tc>
      </w:tr>
      <w:tr w:rsidR="00DE5CC7" w:rsidRPr="003C245C" w:rsidTr="001223AF">
        <w:trPr>
          <w:trHeight w:val="325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CC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CC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323EA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2678,8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323EA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2678,3</w:t>
            </w:r>
          </w:p>
        </w:tc>
      </w:tr>
      <w:tr w:rsidR="00DE5CC7" w:rsidRPr="003C245C" w:rsidTr="001223AF">
        <w:trPr>
          <w:trHeight w:val="325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CC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CC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323EA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609,2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323EA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399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30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391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343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lastRenderedPageBreak/>
              <w:t>Подпрограмма 2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1223AF" w:rsidRDefault="001223AF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</w:rPr>
            </w:pPr>
            <w:r w:rsidRPr="001223AF">
              <w:rPr>
                <w:rFonts w:ascii="Times New Roman" w:hAnsi="Times New Roman"/>
              </w:rPr>
              <w:t>Библиотечное обслуживание населения Крымского сельского поселения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543,4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543,2</w:t>
            </w:r>
          </w:p>
        </w:tc>
      </w:tr>
      <w:tr w:rsidR="00233E46" w:rsidRPr="003C245C" w:rsidTr="001223AF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E46" w:rsidRPr="003C245C" w:rsidRDefault="00233E4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E46" w:rsidRPr="003C245C" w:rsidRDefault="00233E4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46" w:rsidRPr="003C245C" w:rsidRDefault="00233E4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46" w:rsidRPr="003C245C" w:rsidRDefault="00DE5CC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543,4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46" w:rsidRPr="003C245C" w:rsidRDefault="00DE5CC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543,2</w:t>
            </w:r>
          </w:p>
        </w:tc>
      </w:tr>
      <w:tr w:rsidR="00336057" w:rsidRPr="003C245C" w:rsidTr="001223AF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E67DC" w:rsidRPr="003C245C" w:rsidTr="001223AF">
        <w:trPr>
          <w:trHeight w:val="406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3C245C" w:rsidRDefault="00BE67D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3C245C" w:rsidRDefault="00BE67D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3C245C" w:rsidRDefault="00BE67DC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3C245C" w:rsidRDefault="00BE67DC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3C245C" w:rsidRDefault="00BE67DC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41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45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E5CC7" w:rsidRPr="003C245C" w:rsidTr="001223AF">
        <w:trPr>
          <w:trHeight w:val="421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5CC7" w:rsidRPr="003C245C" w:rsidRDefault="00DE5CC7" w:rsidP="00650ADA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Основное мероприятие 2.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5CC7" w:rsidRPr="001223AF" w:rsidRDefault="00DE5CC7" w:rsidP="001D791F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</w:rPr>
            </w:pPr>
            <w:r w:rsidRPr="001223AF">
              <w:rPr>
                <w:rFonts w:ascii="Times New Roman" w:hAnsi="Times New Roman"/>
              </w:rPr>
              <w:t>Библиотечное обслуживание населения Крымского сельского поселения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323EA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543,4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323EA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543,2</w:t>
            </w:r>
          </w:p>
        </w:tc>
      </w:tr>
      <w:tr w:rsidR="00DE5CC7" w:rsidRPr="003C245C" w:rsidTr="001223AF">
        <w:trPr>
          <w:trHeight w:val="421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CC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CC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323EA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543,4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C7" w:rsidRPr="003C245C" w:rsidRDefault="00DE5CC7" w:rsidP="00323EA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543,2</w:t>
            </w:r>
          </w:p>
        </w:tc>
      </w:tr>
      <w:tr w:rsidR="00336057" w:rsidRPr="003C245C" w:rsidTr="001223AF">
        <w:trPr>
          <w:trHeight w:val="421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271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418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1223AF">
        <w:trPr>
          <w:trHeight w:val="34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97192" w:rsidRDefault="00497192"/>
    <w:p w:rsidR="000E6386" w:rsidRDefault="000E6386"/>
    <w:p w:rsidR="000E6386" w:rsidRDefault="000E6386"/>
    <w:p w:rsidR="000E6386" w:rsidRDefault="000E6386" w:rsidP="000E63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0E6386" w:rsidRDefault="000E6386"/>
    <w:sectPr w:rsidR="000E6386" w:rsidSect="00497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868"/>
    <w:rsid w:val="00016109"/>
    <w:rsid w:val="000E6386"/>
    <w:rsid w:val="001223AF"/>
    <w:rsid w:val="00170EDA"/>
    <w:rsid w:val="00233E46"/>
    <w:rsid w:val="00336057"/>
    <w:rsid w:val="00356868"/>
    <w:rsid w:val="003F4AEF"/>
    <w:rsid w:val="00497192"/>
    <w:rsid w:val="004F6D3D"/>
    <w:rsid w:val="00650ADA"/>
    <w:rsid w:val="00660C60"/>
    <w:rsid w:val="00697136"/>
    <w:rsid w:val="007F7B7F"/>
    <w:rsid w:val="00816EF3"/>
    <w:rsid w:val="00863BFA"/>
    <w:rsid w:val="00982F8B"/>
    <w:rsid w:val="009C77BF"/>
    <w:rsid w:val="00B5016B"/>
    <w:rsid w:val="00BE67DC"/>
    <w:rsid w:val="00D157B7"/>
    <w:rsid w:val="00DE5CC7"/>
    <w:rsid w:val="00DF55A2"/>
    <w:rsid w:val="00EF19E0"/>
    <w:rsid w:val="00F45008"/>
    <w:rsid w:val="00F54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8</cp:revision>
  <cp:lastPrinted>2016-01-07T17:49:00Z</cp:lastPrinted>
  <dcterms:created xsi:type="dcterms:W3CDTF">2015-02-01T11:01:00Z</dcterms:created>
  <dcterms:modified xsi:type="dcterms:W3CDTF">2016-01-07T17:51:00Z</dcterms:modified>
</cp:coreProperties>
</file>